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59" w:rsidRDefault="00535559" w:rsidP="00535559"/>
    <w:p w:rsidR="00535559" w:rsidRDefault="00535559" w:rsidP="006126B8">
      <w:pPr>
        <w:framePr w:wrap="auto" w:vAnchor="page" w:hAnchor="page" w:x="5448" w:y="381"/>
        <w:widowControl w:val="0"/>
        <w:autoSpaceDE w:val="0"/>
        <w:autoSpaceDN w:val="0"/>
        <w:adjustRightInd w:val="0"/>
        <w:ind w:firstLine="2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67377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3" cy="6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59" w:rsidRDefault="00535559" w:rsidP="00535559"/>
    <w:p w:rsidR="009B362E" w:rsidRDefault="009B362E" w:rsidP="00F26038">
      <w:pPr>
        <w:sectPr w:rsidR="009B36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lastRenderedPageBreak/>
        <w:t>Республика Бурятия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Заиграевский район</w:t>
      </w:r>
    </w:p>
    <w:p w:rsidR="000C01EB" w:rsidRPr="00F67A30" w:rsidRDefault="00535559" w:rsidP="00535559">
      <w:pPr>
        <w:jc w:val="center"/>
        <w:rPr>
          <w:b/>
        </w:rPr>
      </w:pPr>
      <w:r w:rsidRPr="00F67A30">
        <w:rPr>
          <w:b/>
        </w:rPr>
        <w:t xml:space="preserve">Муниципальное образование 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городского поселения</w:t>
      </w:r>
    </w:p>
    <w:p w:rsidR="00535559" w:rsidRDefault="00DC37C1" w:rsidP="00535559">
      <w:pPr>
        <w:jc w:val="center"/>
        <w:rPr>
          <w:b/>
        </w:rPr>
      </w:pPr>
      <w:r w:rsidRPr="00F67A30">
        <w:rPr>
          <w:b/>
        </w:rPr>
        <w:t>«Поселок Онохой</w:t>
      </w:r>
      <w:r w:rsidR="00535559" w:rsidRPr="00F67A30">
        <w:rPr>
          <w:b/>
        </w:rPr>
        <w:t>»</w:t>
      </w:r>
    </w:p>
    <w:p w:rsidR="00F26038" w:rsidRDefault="00F26038" w:rsidP="00535559">
      <w:pPr>
        <w:jc w:val="center"/>
        <w:rPr>
          <w:b/>
        </w:rPr>
      </w:pPr>
    </w:p>
    <w:p w:rsidR="00F26038" w:rsidRPr="00F67A30" w:rsidRDefault="00F26038" w:rsidP="00535559">
      <w:pPr>
        <w:jc w:val="center"/>
        <w:rPr>
          <w:b/>
        </w:rPr>
      </w:pPr>
    </w:p>
    <w:p w:rsidR="000C01EB" w:rsidRPr="00F67A30" w:rsidRDefault="009B362E" w:rsidP="000C01EB">
      <w:pPr>
        <w:jc w:val="center"/>
        <w:rPr>
          <w:b/>
        </w:rPr>
      </w:pPr>
      <w:r w:rsidRPr="00F67A30">
        <w:rPr>
          <w:b/>
        </w:rPr>
        <w:lastRenderedPageBreak/>
        <w:t>Буряад Уласай Загарайн аймагай «</w:t>
      </w:r>
      <w:r w:rsidR="00DC37C1" w:rsidRPr="00F67A30">
        <w:rPr>
          <w:b/>
        </w:rPr>
        <w:t>Онохой</w:t>
      </w:r>
      <w:r w:rsidR="00AB2B04" w:rsidRPr="00F67A30">
        <w:rPr>
          <w:b/>
        </w:rPr>
        <w:t>Т</w:t>
      </w:r>
      <w:r w:rsidR="00DC37C1" w:rsidRPr="00F67A30">
        <w:rPr>
          <w:b/>
        </w:rPr>
        <w:t>осхон</w:t>
      </w:r>
      <w:r w:rsidRPr="00F67A30">
        <w:rPr>
          <w:b/>
        </w:rPr>
        <w:t xml:space="preserve">» </w:t>
      </w:r>
    </w:p>
    <w:p w:rsidR="009B362E" w:rsidRPr="00F67A30" w:rsidRDefault="009B362E" w:rsidP="000C01EB">
      <w:pPr>
        <w:jc w:val="center"/>
        <w:rPr>
          <w:b/>
        </w:rPr>
      </w:pPr>
      <w:r w:rsidRPr="00F67A30">
        <w:rPr>
          <w:b/>
        </w:rPr>
        <w:t xml:space="preserve">гэhэн хотын hуурин </w:t>
      </w:r>
    </w:p>
    <w:p w:rsidR="000C01EB" w:rsidRPr="00F67A30" w:rsidRDefault="009B362E" w:rsidP="009B362E">
      <w:pPr>
        <w:jc w:val="center"/>
        <w:rPr>
          <w:b/>
        </w:rPr>
      </w:pPr>
      <w:r w:rsidRPr="00F67A30">
        <w:rPr>
          <w:b/>
        </w:rPr>
        <w:t xml:space="preserve">газарай нютагай </w:t>
      </w:r>
    </w:p>
    <w:p w:rsidR="009B362E" w:rsidRPr="00F67A30" w:rsidRDefault="009B362E" w:rsidP="009B362E">
      <w:pPr>
        <w:jc w:val="center"/>
        <w:rPr>
          <w:b/>
        </w:rPr>
      </w:pPr>
      <w:r w:rsidRPr="00F67A30">
        <w:rPr>
          <w:b/>
        </w:rPr>
        <w:t>засагай байгууламжын Захиргаан</w:t>
      </w:r>
    </w:p>
    <w:p w:rsidR="009B362E" w:rsidRDefault="009B362E" w:rsidP="00535559">
      <w:pPr>
        <w:jc w:val="center"/>
        <w:rPr>
          <w:b/>
        </w:rPr>
      </w:pPr>
    </w:p>
    <w:p w:rsidR="00F67A30" w:rsidRDefault="00F67A30" w:rsidP="00535559">
      <w:pPr>
        <w:jc w:val="center"/>
        <w:rPr>
          <w:b/>
        </w:rPr>
        <w:sectPr w:rsidR="00F67A30" w:rsidSect="009B36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7A30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lastRenderedPageBreak/>
        <w:t>Совет депутатов</w:t>
      </w:r>
    </w:p>
    <w:p w:rsidR="00F26038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t>муниципального образования городского поселения</w:t>
      </w:r>
    </w:p>
    <w:p w:rsidR="000A6040" w:rsidRDefault="00F67A30" w:rsidP="000A6040">
      <w:pPr>
        <w:jc w:val="center"/>
        <w:rPr>
          <w:b/>
        </w:rPr>
      </w:pPr>
      <w:r w:rsidRPr="00F67A30">
        <w:rPr>
          <w:b/>
          <w:sz w:val="28"/>
          <w:szCs w:val="28"/>
          <w:u w:val="single"/>
        </w:rPr>
        <w:t>«Поселок Онохой»</w:t>
      </w:r>
    </w:p>
    <w:p w:rsidR="000A6040" w:rsidRPr="000A6040" w:rsidRDefault="000A6040" w:rsidP="000A6040">
      <w:pPr>
        <w:jc w:val="center"/>
        <w:rPr>
          <w:b/>
        </w:rPr>
      </w:pPr>
    </w:p>
    <w:p w:rsidR="000A6040" w:rsidRPr="00835780" w:rsidRDefault="000A6040" w:rsidP="000A6040">
      <w:pPr>
        <w:jc w:val="center"/>
        <w:rPr>
          <w:b/>
          <w:bCs/>
        </w:rPr>
      </w:pPr>
      <w:r w:rsidRPr="00835780">
        <w:rPr>
          <w:b/>
          <w:bCs/>
        </w:rPr>
        <w:t>РЕШЕНИЕ</w:t>
      </w:r>
    </w:p>
    <w:p w:rsidR="000A6040" w:rsidRPr="00835780" w:rsidRDefault="000A6040" w:rsidP="000A6040">
      <w:pPr>
        <w:jc w:val="center"/>
        <w:rPr>
          <w:b/>
          <w:bCs/>
        </w:rPr>
      </w:pPr>
    </w:p>
    <w:p w:rsidR="000A6040" w:rsidRPr="00835780" w:rsidRDefault="000A6040" w:rsidP="000A6040">
      <w:pPr>
        <w:rPr>
          <w:b/>
          <w:bCs/>
        </w:rPr>
      </w:pPr>
      <w:r w:rsidRPr="00835780">
        <w:rPr>
          <w:b/>
          <w:bCs/>
        </w:rPr>
        <w:t>«</w:t>
      </w:r>
      <w:r w:rsidR="00DC58A8">
        <w:rPr>
          <w:b/>
          <w:bCs/>
        </w:rPr>
        <w:t xml:space="preserve"> </w:t>
      </w:r>
      <w:r w:rsidR="00DC58A8" w:rsidRPr="00DC58A8">
        <w:rPr>
          <w:b/>
          <w:bCs/>
          <w:u w:val="single"/>
        </w:rPr>
        <w:t>15</w:t>
      </w:r>
      <w:r w:rsidR="00DC58A8">
        <w:rPr>
          <w:b/>
          <w:bCs/>
        </w:rPr>
        <w:t xml:space="preserve"> </w:t>
      </w:r>
      <w:r w:rsidRPr="00835780">
        <w:rPr>
          <w:b/>
          <w:bCs/>
        </w:rPr>
        <w:t xml:space="preserve">» </w:t>
      </w:r>
      <w:r w:rsidR="00DC58A8" w:rsidRPr="00DC58A8">
        <w:rPr>
          <w:b/>
          <w:bCs/>
          <w:u w:val="single"/>
        </w:rPr>
        <w:t>июня</w:t>
      </w:r>
      <w:r w:rsidR="00DC58A8">
        <w:rPr>
          <w:b/>
          <w:bCs/>
        </w:rPr>
        <w:t xml:space="preserve"> </w:t>
      </w:r>
      <w:r w:rsidRPr="00835780">
        <w:rPr>
          <w:b/>
          <w:bCs/>
        </w:rPr>
        <w:t xml:space="preserve">2026г. </w:t>
      </w:r>
      <w:r w:rsidR="00DC58A8">
        <w:tab/>
      </w:r>
      <w:r w:rsidR="00DC58A8">
        <w:tab/>
      </w:r>
      <w:r w:rsidR="00DC58A8">
        <w:tab/>
      </w:r>
      <w:r w:rsidR="00DC58A8">
        <w:tab/>
      </w:r>
      <w:r w:rsidR="00DC58A8">
        <w:tab/>
        <w:t xml:space="preserve"> </w:t>
      </w:r>
      <w:r w:rsidR="00DC58A8">
        <w:tab/>
      </w:r>
      <w:r w:rsidR="00DC58A8">
        <w:tab/>
      </w:r>
      <w:r w:rsidR="00DC58A8">
        <w:tab/>
      </w:r>
      <w:r w:rsidR="00DC58A8">
        <w:tab/>
        <w:t xml:space="preserve">  </w:t>
      </w:r>
      <w:r w:rsidR="00DC58A8" w:rsidRPr="00DC58A8">
        <w:rPr>
          <w:b/>
          <w:u w:val="single"/>
        </w:rPr>
        <w:t>№  23</w:t>
      </w:r>
    </w:p>
    <w:p w:rsidR="000A6040" w:rsidRPr="00835780" w:rsidRDefault="000A6040" w:rsidP="000A6040">
      <w:pPr>
        <w:shd w:val="clear" w:color="auto" w:fill="FFFFFF"/>
        <w:ind w:firstLine="567"/>
        <w:jc w:val="center"/>
        <w:rPr>
          <w:color w:val="000000"/>
        </w:rPr>
      </w:pPr>
    </w:p>
    <w:p w:rsidR="00FA5B33" w:rsidRPr="00A81B82" w:rsidRDefault="00FA5B33" w:rsidP="00FA5B33">
      <w:pPr>
        <w:rPr>
          <w:b/>
        </w:rPr>
      </w:pPr>
      <w:r w:rsidRPr="00A81B82">
        <w:rPr>
          <w:b/>
        </w:rPr>
        <w:t xml:space="preserve">Об </w:t>
      </w:r>
      <w:r>
        <w:rPr>
          <w:b/>
        </w:rPr>
        <w:t xml:space="preserve">утверждении отчета «Об </w:t>
      </w:r>
      <w:r w:rsidRPr="00A81B82">
        <w:rPr>
          <w:b/>
        </w:rPr>
        <w:t xml:space="preserve">исполнении бюджета МО ГП </w:t>
      </w:r>
    </w:p>
    <w:p w:rsidR="00FA5B33" w:rsidRPr="00A81B82" w:rsidRDefault="00FA5B33" w:rsidP="00FA5B33">
      <w:pPr>
        <w:rPr>
          <w:b/>
          <w:lang w:eastAsia="en-US"/>
        </w:rPr>
      </w:pPr>
      <w:r w:rsidRPr="00A81B82">
        <w:rPr>
          <w:b/>
          <w:iCs/>
        </w:rPr>
        <w:t xml:space="preserve">«Поселок Онохой» за </w:t>
      </w:r>
      <w:r w:rsidRPr="00A81B82">
        <w:rPr>
          <w:b/>
        </w:rPr>
        <w:t>20</w:t>
      </w:r>
      <w:r>
        <w:rPr>
          <w:b/>
        </w:rPr>
        <w:t>25</w:t>
      </w:r>
      <w:r w:rsidRPr="00A81B82">
        <w:rPr>
          <w:b/>
        </w:rPr>
        <w:t xml:space="preserve"> год</w:t>
      </w:r>
      <w:r>
        <w:rPr>
          <w:b/>
        </w:rPr>
        <w:t>».</w:t>
      </w:r>
    </w:p>
    <w:p w:rsidR="00FA5B33" w:rsidRPr="00A81B82" w:rsidRDefault="00FA5B33" w:rsidP="00FA5B33">
      <w:pPr>
        <w:rPr>
          <w:b/>
          <w:lang w:eastAsia="en-US"/>
        </w:rPr>
      </w:pPr>
    </w:p>
    <w:p w:rsidR="00FA5B33" w:rsidRPr="00675308" w:rsidRDefault="00FA5B33" w:rsidP="00FA5B33">
      <w:pPr>
        <w:rPr>
          <w:i/>
          <w:lang w:eastAsia="en-US"/>
        </w:rPr>
      </w:pPr>
    </w:p>
    <w:p w:rsidR="00FA5B33" w:rsidRPr="008F4082" w:rsidRDefault="00FA5B33" w:rsidP="00FA5B33">
      <w:pPr>
        <w:rPr>
          <w:lang w:eastAsia="en-US"/>
        </w:rPr>
      </w:pPr>
    </w:p>
    <w:p w:rsidR="00FA5B33" w:rsidRPr="008F4082" w:rsidRDefault="00FA5B33" w:rsidP="00FA5B33">
      <w:pPr>
        <w:jc w:val="both"/>
        <w:rPr>
          <w:lang w:eastAsia="en-US"/>
        </w:rPr>
      </w:pPr>
      <w:r w:rsidRPr="008F4082">
        <w:rPr>
          <w:lang w:eastAsia="en-US"/>
        </w:rPr>
        <w:tab/>
      </w:r>
      <w:r w:rsidRPr="008F4082">
        <w:t xml:space="preserve">         Рассмотрев информацию об</w:t>
      </w:r>
      <w:r>
        <w:t xml:space="preserve"> утверждении отчета «Об исполнении </w:t>
      </w:r>
      <w:r w:rsidRPr="008F4082">
        <w:t>бюджета муниципального образования городского п</w:t>
      </w:r>
      <w:r>
        <w:t>оселения «Поселок Онохой» за 2025</w:t>
      </w:r>
      <w:r w:rsidRPr="008F4082">
        <w:t xml:space="preserve"> год</w:t>
      </w:r>
      <w:r>
        <w:t>»</w:t>
      </w:r>
      <w:r w:rsidRPr="008F4082">
        <w:t>, руководствуясь статьей</w:t>
      </w:r>
      <w:r>
        <w:rPr>
          <w:lang w:eastAsia="en-US"/>
        </w:rPr>
        <w:t xml:space="preserve"> </w:t>
      </w:r>
      <w:r w:rsidRPr="008F4082">
        <w:rPr>
          <w:lang w:eastAsia="en-US"/>
        </w:rPr>
        <w:t xml:space="preserve">29 п.5 Устава муниципального образования МО ГП </w:t>
      </w:r>
      <w:r>
        <w:rPr>
          <w:lang w:eastAsia="en-US"/>
        </w:rPr>
        <w:t>«Поселок Онохой»</w:t>
      </w:r>
      <w:r w:rsidRPr="008F4082">
        <w:rPr>
          <w:lang w:eastAsia="en-US"/>
        </w:rPr>
        <w:t xml:space="preserve"> Совет депутатов МО ГП «Поселок Онохой» решил:</w:t>
      </w:r>
    </w:p>
    <w:p w:rsidR="00FA5B33" w:rsidRPr="008F4082" w:rsidRDefault="00FA5B33" w:rsidP="00FA5B33">
      <w:pPr>
        <w:spacing w:line="276" w:lineRule="auto"/>
      </w:pPr>
    </w:p>
    <w:p w:rsidR="00FA5B33" w:rsidRPr="008F4082" w:rsidRDefault="00FA5B33" w:rsidP="00FA5B33">
      <w:pPr>
        <w:spacing w:line="276" w:lineRule="auto"/>
        <w:rPr>
          <w:b/>
        </w:rPr>
      </w:pPr>
    </w:p>
    <w:p w:rsidR="00FA5B33" w:rsidRPr="008F4082" w:rsidRDefault="00FA5B33" w:rsidP="00FA5B33">
      <w:pPr>
        <w:spacing w:line="276" w:lineRule="auto"/>
      </w:pPr>
      <w:r w:rsidRPr="008F4082">
        <w:rPr>
          <w:b/>
        </w:rPr>
        <w:t xml:space="preserve">         </w:t>
      </w:r>
      <w:r w:rsidRPr="008F4082">
        <w:t xml:space="preserve">1. Утвердить исполнение доходной части бюджета городского поселения «Поселок Онохой» за </w:t>
      </w:r>
      <w:r>
        <w:t>2025 год</w:t>
      </w:r>
      <w:r w:rsidRPr="008F4082">
        <w:t xml:space="preserve"> в сумме </w:t>
      </w:r>
      <w:r>
        <w:t>125 062 857,87</w:t>
      </w:r>
      <w:r w:rsidRPr="008F4082">
        <w:t xml:space="preserve"> руб. (приложение № 1).</w:t>
      </w:r>
    </w:p>
    <w:p w:rsidR="00FA5B33" w:rsidRPr="008F4082" w:rsidRDefault="00FA5B33" w:rsidP="00FA5B33">
      <w:pPr>
        <w:spacing w:line="276" w:lineRule="auto"/>
        <w:jc w:val="both"/>
      </w:pPr>
      <w:r w:rsidRPr="008F4082">
        <w:t xml:space="preserve">         2. Утвердить исполнение расходной части бюджета городского по</w:t>
      </w:r>
      <w:r>
        <w:t>селения «Поселок Онохой» за 2025 год по разделам, подразделам</w:t>
      </w:r>
      <w:r w:rsidRPr="008F4082">
        <w:t xml:space="preserve"> в сумме</w:t>
      </w:r>
      <w:r>
        <w:t xml:space="preserve"> 121 584 294,93 </w:t>
      </w:r>
      <w:r w:rsidRPr="008F4082">
        <w:t>руб. (приложение № 2</w:t>
      </w:r>
      <w:r>
        <w:t>,3</w:t>
      </w:r>
      <w:r w:rsidRPr="008F4082">
        <w:t>).</w:t>
      </w:r>
    </w:p>
    <w:p w:rsidR="00FA5B33" w:rsidRPr="008F4082" w:rsidRDefault="00FA5B33" w:rsidP="00FA5B33">
      <w:pPr>
        <w:spacing w:line="276" w:lineRule="auto"/>
        <w:jc w:val="both"/>
      </w:pPr>
      <w:r w:rsidRPr="008F4082">
        <w:t xml:space="preserve">        </w:t>
      </w:r>
      <w:r>
        <w:t>3</w:t>
      </w:r>
      <w:r w:rsidRPr="008F4082">
        <w:t xml:space="preserve">. Утвердить </w:t>
      </w:r>
      <w:proofErr w:type="spellStart"/>
      <w:r>
        <w:t>профицит</w:t>
      </w:r>
      <w:proofErr w:type="spellEnd"/>
      <w:r w:rsidRPr="008F4082">
        <w:t xml:space="preserve"> бюджета</w:t>
      </w:r>
      <w:r>
        <w:t xml:space="preserve"> 3 478 562,94 </w:t>
      </w:r>
      <w:r w:rsidRPr="008F4082">
        <w:t>руб. (приложение №</w:t>
      </w:r>
      <w:r>
        <w:t>4</w:t>
      </w:r>
      <w:r w:rsidRPr="008F4082">
        <w:t>).</w:t>
      </w:r>
    </w:p>
    <w:p w:rsidR="00FA5B33" w:rsidRPr="008F4082" w:rsidRDefault="00FA5B33" w:rsidP="00FA5B33">
      <w:pPr>
        <w:spacing w:line="276" w:lineRule="auto"/>
        <w:jc w:val="both"/>
      </w:pPr>
      <w:r w:rsidRPr="008F4082">
        <w:t xml:space="preserve">        </w:t>
      </w:r>
      <w:r>
        <w:t>4</w:t>
      </w:r>
      <w:r w:rsidRPr="008F4082">
        <w:t xml:space="preserve">. </w:t>
      </w:r>
      <w:proofErr w:type="gramStart"/>
      <w:r w:rsidRPr="008F4082">
        <w:t>Разместить</w:t>
      </w:r>
      <w:proofErr w:type="gramEnd"/>
      <w:r w:rsidRPr="008F4082">
        <w:t xml:space="preserve"> данное решение, информацию об исполнении бюджета городского по</w:t>
      </w:r>
      <w:r>
        <w:t xml:space="preserve">селения «Поселок Онохой» за 2025 год </w:t>
      </w:r>
      <w:r w:rsidRPr="008F4082">
        <w:t>на официальном сайте администрации муниципального образования городск</w:t>
      </w:r>
      <w:r>
        <w:t xml:space="preserve">ого поселения «Поселок Онохой» </w:t>
      </w:r>
      <w:proofErr w:type="spellStart"/>
      <w:r w:rsidRPr="008F4082">
        <w:t>Заиграевского</w:t>
      </w:r>
      <w:proofErr w:type="spellEnd"/>
      <w:r w:rsidRPr="008F4082">
        <w:t xml:space="preserve"> района Республики Бурятия.</w:t>
      </w:r>
    </w:p>
    <w:p w:rsidR="00FA5B33" w:rsidRPr="008F4082" w:rsidRDefault="00FA5B33" w:rsidP="00FA5B33">
      <w:pPr>
        <w:spacing w:line="276" w:lineRule="auto"/>
        <w:jc w:val="both"/>
      </w:pPr>
      <w:r w:rsidRPr="008F4082">
        <w:t xml:space="preserve">         </w:t>
      </w:r>
    </w:p>
    <w:p w:rsidR="00FA5B33" w:rsidRPr="008F4082" w:rsidRDefault="00FA5B33" w:rsidP="00FA5B33">
      <w:pPr>
        <w:spacing w:line="276" w:lineRule="auto"/>
      </w:pPr>
    </w:p>
    <w:p w:rsidR="00FA5B33" w:rsidRPr="008F4082" w:rsidRDefault="00FA5B33" w:rsidP="00FA5B33">
      <w:pPr>
        <w:spacing w:line="276" w:lineRule="auto"/>
      </w:pPr>
      <w:r w:rsidRPr="008F4082">
        <w:t xml:space="preserve">                                                   </w:t>
      </w:r>
    </w:p>
    <w:p w:rsidR="00FA5B33" w:rsidRPr="008F4082" w:rsidRDefault="00FA5B33" w:rsidP="00FA5B33">
      <w:pPr>
        <w:spacing w:line="276" w:lineRule="auto"/>
      </w:pPr>
    </w:p>
    <w:p w:rsidR="00FA5B33" w:rsidRPr="009B6F8F" w:rsidRDefault="00FA5B33" w:rsidP="00FA5B33">
      <w:pPr>
        <w:spacing w:line="360" w:lineRule="auto"/>
        <w:contextualSpacing/>
        <w:jc w:val="both"/>
        <w:rPr>
          <w:lang w:eastAsia="en-US"/>
        </w:rPr>
      </w:pPr>
      <w:r>
        <w:t xml:space="preserve">Глава </w:t>
      </w:r>
      <w:r w:rsidRPr="008F4082">
        <w:rPr>
          <w:lang w:eastAsia="en-US"/>
        </w:rPr>
        <w:t xml:space="preserve">МО ГП «Поселок Онохой»                                    </w:t>
      </w:r>
      <w:r>
        <w:rPr>
          <w:lang w:eastAsia="en-US"/>
        </w:rPr>
        <w:t xml:space="preserve">                      А.Н. </w:t>
      </w:r>
      <w:proofErr w:type="spellStart"/>
      <w:r>
        <w:rPr>
          <w:lang w:eastAsia="en-US"/>
        </w:rPr>
        <w:t>Павлюк</w:t>
      </w:r>
      <w:proofErr w:type="spellEnd"/>
    </w:p>
    <w:p w:rsidR="00FA5B33" w:rsidRDefault="00FA5B33" w:rsidP="00FA5B3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sz w:val="28"/>
          <w:szCs w:val="28"/>
        </w:rPr>
      </w:pPr>
    </w:p>
    <w:p w:rsidR="00FA5B33" w:rsidRPr="00111962" w:rsidRDefault="00FA5B33" w:rsidP="00FA5B33">
      <w:pPr>
        <w:rPr>
          <w:b/>
        </w:rPr>
      </w:pPr>
      <w:r w:rsidRPr="00111962">
        <w:t>Председатель Совета депутатов</w:t>
      </w:r>
      <w:r w:rsidRPr="00111962">
        <w:tab/>
      </w:r>
      <w:r w:rsidRPr="00111962">
        <w:tab/>
      </w:r>
      <w:r w:rsidRPr="00111962">
        <w:tab/>
      </w:r>
      <w:r w:rsidRPr="00111962">
        <w:tab/>
      </w:r>
      <w:r>
        <w:t xml:space="preserve">                     Д.А. </w:t>
      </w:r>
      <w:proofErr w:type="spellStart"/>
      <w:r>
        <w:t>Нечталенко</w:t>
      </w:r>
      <w:proofErr w:type="spellEnd"/>
    </w:p>
    <w:p w:rsidR="00FA5B33" w:rsidRPr="00111962" w:rsidRDefault="00FA5B33" w:rsidP="00FA5B33">
      <w:pPr>
        <w:rPr>
          <w:b/>
        </w:rPr>
      </w:pPr>
      <w:r w:rsidRPr="00111962">
        <w:t>МО ГП «Поселок Онохой»</w:t>
      </w:r>
    </w:p>
    <w:p w:rsidR="00FA5B33" w:rsidRPr="00A81B82" w:rsidRDefault="00FA5B33" w:rsidP="00FA5B3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0A6040" w:rsidRDefault="000A6040" w:rsidP="00FA5B33">
      <w:pPr>
        <w:jc w:val="both"/>
        <w:rPr>
          <w:sz w:val="28"/>
          <w:szCs w:val="28"/>
        </w:rPr>
      </w:pPr>
    </w:p>
    <w:tbl>
      <w:tblPr>
        <w:tblW w:w="9229" w:type="dxa"/>
        <w:tblInd w:w="93" w:type="dxa"/>
        <w:tblLayout w:type="fixed"/>
        <w:tblLook w:val="04A0"/>
      </w:tblPr>
      <w:tblGrid>
        <w:gridCol w:w="3417"/>
        <w:gridCol w:w="707"/>
        <w:gridCol w:w="1561"/>
        <w:gridCol w:w="1324"/>
        <w:gridCol w:w="1319"/>
        <w:gridCol w:w="901"/>
      </w:tblGrid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8A8">
              <w:rPr>
                <w:rFonts w:ascii="Arial" w:hAnsi="Arial" w:cs="Arial"/>
                <w:sz w:val="20"/>
                <w:szCs w:val="20"/>
              </w:rPr>
              <w:t>Приложение №1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8A8">
              <w:rPr>
                <w:rFonts w:ascii="Arial" w:hAnsi="Arial" w:cs="Arial"/>
                <w:sz w:val="20"/>
                <w:szCs w:val="20"/>
              </w:rPr>
              <w:t>к Решению Совета депутатов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8A8">
              <w:rPr>
                <w:rFonts w:ascii="Arial" w:hAnsi="Arial" w:cs="Arial"/>
                <w:sz w:val="20"/>
                <w:szCs w:val="20"/>
              </w:rPr>
              <w:t>МО ГП "Поселок Онохой"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8A8">
              <w:rPr>
                <w:rFonts w:ascii="Arial" w:hAnsi="Arial" w:cs="Arial"/>
                <w:sz w:val="20"/>
                <w:szCs w:val="20"/>
              </w:rPr>
              <w:t>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8A8">
              <w:rPr>
                <w:rFonts w:ascii="Arial" w:hAnsi="Arial" w:cs="Arial"/>
                <w:sz w:val="20"/>
                <w:szCs w:val="20"/>
                <w:u w:val="single"/>
              </w:rPr>
              <w:t>23</w:t>
            </w:r>
            <w:r w:rsidRPr="00DC58A8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DC58A8">
              <w:rPr>
                <w:rFonts w:ascii="Arial" w:hAnsi="Arial" w:cs="Arial"/>
                <w:sz w:val="20"/>
                <w:szCs w:val="20"/>
                <w:u w:val="single"/>
              </w:rPr>
              <w:t>15.06.2026г.</w:t>
            </w:r>
          </w:p>
          <w:p w:rsidR="00DC58A8" w:rsidRP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58A8" w:rsidRPr="00DC58A8" w:rsidTr="00DC58A8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58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ДОХОДЫ БЮДЖЕТА МУНИЦИПАЛЬНОГО ОБРАЗОВАНИЯ  ГП "Поселок Онохой" ЗА  2025 года</w:t>
            </w:r>
          </w:p>
        </w:tc>
      </w:tr>
      <w:tr w:rsidR="00DC58A8" w:rsidRPr="00DC58A8" w:rsidTr="00DC58A8">
        <w:trPr>
          <w:trHeight w:val="675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C58A8" w:rsidRPr="00DC58A8" w:rsidTr="00DC58A8">
        <w:trPr>
          <w:trHeight w:val="2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124 371 393,16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125 062 857,87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 том числе:</w:t>
            </w:r>
            <w:r w:rsidRPr="00DC58A8">
              <w:rPr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39 754 811,00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40 446 275,71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30 700 890,63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31 290 653,50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30 700 890,63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31 290 653,50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30 700 890,63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23 635 296,49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7 065 594,14</w:t>
            </w:r>
          </w:p>
        </w:tc>
      </w:tr>
      <w:tr w:rsidR="00DC58A8" w:rsidRPr="00DC58A8" w:rsidTr="00DC58A8">
        <w:trPr>
          <w:trHeight w:val="3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30 700 890,63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23 635 221,45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7 065 669,18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182 10102010013000110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75,04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51 070,03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50 876,60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182 10102020013000110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193,43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не более 5 миллионов рублей)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000 10102021010000110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35 100,00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182 10102021011000110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35 100,00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5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не более 20 миллионов рублей)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000 10102022010000110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175 680,00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182 10102022011000110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175 680,00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превышающей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292 189,40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0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превышающей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292 095,00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3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182 10102030013000110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94,40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3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000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 xml:space="preserve">50 Бюджетного кодекса Российской Федерации), а также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65 414,79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000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182 10102080011000110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65 414,79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3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182 10102130011000110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3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7 035 902,29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182 10102210011000110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7 035 902,29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0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2 462 269,37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2 465 064,80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20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2 462 269,37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2 465 064,80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6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1 250 000,00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1 250 474,04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8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1 250 000,00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1 250 474,04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7 300,00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7 317,00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8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7 300,00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7 317,00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1 330 000,00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1 332 304,39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1 330 000,00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1 332 304,39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-125 030,63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-125 030,63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-125 030,63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-125 030,63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5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14 580,00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5 664 000,00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5 869 379,77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1 971 735,83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налогообложения, расположенным в границах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000 10601030130000110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1 971 735,83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2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182 10601030131000110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1 971 735,83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3 764 000,00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3 897 643,94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1 064 166,71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000 10606033130000110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1 064 166,71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182 10606033131000110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1 064 166,71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2 700 000,00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2 833 477,23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000 10606043130000110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2 700 000,00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2 833 477,23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gramStart"/>
            <w:r w:rsidRPr="00DC58A8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182 10606043131000110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2 700 000,00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2 833 477,23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272 454,39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272 454,39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Доходы, получаемые в виде арендной платы за земельные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000 1110501000000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240 000,00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272 454,39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893 11105013130000120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272 454,39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523 071,00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398 087,84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124 983,16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000 11402000000000000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128 071,00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128 315,00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000 11402050130000410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128 071,00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128 315,00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854 11402053130000410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128 071,00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128 315,00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395 000,00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269 772,84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125 227,16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000 11406010000000430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395 000,00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269 772,84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125 227,16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расположены в границах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893 11406013130000430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395 000,00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269 772,84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125 227,16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136 055,41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13 944,59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000 11602000020000140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11 325,00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8 675,00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891 11602020020000140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11 325,00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8 675,00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000 11610000000000140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124 730,41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5 269,59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000 11610030130000140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124 730,41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5 269,59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891 11610032130000140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124 730,41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5 269,59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84 616 582,16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84 616 582,16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80 414 562,68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80 414 562,68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Субвенции бюджетам городских поселений на осуществление первичного воинского учета органами местного самоуправления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854 20235118130000150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0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854 20249999130000150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15 546 867,86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000 20290000000000150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000 20290050000000150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854 20290054130000150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63 667 869,53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000 20705000130000150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854 20705030130000150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4 202 019,48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p w:rsidR="00DC58A8" w:rsidRDefault="00DC58A8" w:rsidP="00FA5B33">
      <w:pPr>
        <w:jc w:val="both"/>
        <w:rPr>
          <w:sz w:val="28"/>
          <w:szCs w:val="28"/>
        </w:rPr>
      </w:pPr>
    </w:p>
    <w:tbl>
      <w:tblPr>
        <w:tblW w:w="8947" w:type="dxa"/>
        <w:tblInd w:w="93" w:type="dxa"/>
        <w:tblLayout w:type="fixed"/>
        <w:tblLook w:val="04A0"/>
      </w:tblPr>
      <w:tblGrid>
        <w:gridCol w:w="3276"/>
        <w:gridCol w:w="707"/>
        <w:gridCol w:w="1278"/>
        <w:gridCol w:w="1417"/>
        <w:gridCol w:w="1131"/>
        <w:gridCol w:w="1138"/>
      </w:tblGrid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8A8">
              <w:rPr>
                <w:rFonts w:ascii="Arial" w:hAnsi="Arial" w:cs="Arial"/>
                <w:sz w:val="20"/>
                <w:szCs w:val="20"/>
              </w:rPr>
              <w:t xml:space="preserve"> Приложение №2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8A8">
              <w:rPr>
                <w:rFonts w:ascii="Arial" w:hAnsi="Arial" w:cs="Arial"/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8A8">
              <w:rPr>
                <w:rFonts w:ascii="Arial" w:hAnsi="Arial" w:cs="Arial"/>
                <w:color w:val="000000"/>
                <w:sz w:val="20"/>
                <w:szCs w:val="20"/>
              </w:rPr>
              <w:t xml:space="preserve">МО ГП "Поселок Онохой" 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8A8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23 </w:t>
            </w:r>
            <w:r w:rsidRPr="00DC58A8">
              <w:rPr>
                <w:rFonts w:ascii="Arial" w:hAnsi="Arial" w:cs="Arial"/>
                <w:color w:val="000000"/>
                <w:sz w:val="20"/>
                <w:szCs w:val="20"/>
              </w:rPr>
              <w:t xml:space="preserve"> от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15.06.2026</w:t>
            </w:r>
            <w:r w:rsidRPr="00DC58A8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C58A8" w:rsidRPr="00DC58A8" w:rsidTr="00DC58A8">
        <w:trPr>
          <w:trHeight w:val="300"/>
        </w:trPr>
        <w:tc>
          <w:tcPr>
            <w:tcW w:w="8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58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Расходы бюджета муниципального образования городского поселения "Поселок Онохой" </w:t>
            </w:r>
            <w:proofErr w:type="gramStart"/>
            <w:r w:rsidRPr="00DC58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по</w:t>
            </w:r>
            <w:proofErr w:type="gramEnd"/>
            <w:r w:rsidRPr="00DC58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C58A8" w:rsidRPr="00DC58A8" w:rsidTr="00DC58A8">
        <w:trPr>
          <w:trHeight w:val="525"/>
        </w:trPr>
        <w:tc>
          <w:tcPr>
            <w:tcW w:w="89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58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разделам и подразделам классификации расходов бюджетов Российской Федерации за 2025г.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8A8" w:rsidRPr="00DC58A8" w:rsidRDefault="00DC58A8" w:rsidP="00DC58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128 095 218,17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121 584 294,93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58A8">
              <w:rPr>
                <w:rFonts w:ascii="Arial" w:hAnsi="Arial" w:cs="Arial"/>
                <w:color w:val="000000"/>
                <w:sz w:val="16"/>
                <w:szCs w:val="16"/>
              </w:rPr>
              <w:t>6 510 923,24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1 980 571,31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За достижение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показателей деятельности органов исполнительной власти Республики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Бурятия (муниципальные команды)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000 0102 9990055493 000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000 0102 9990055493 100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000 0102 9990055493 120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854 0102 9990055493 121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30 721,97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30 721,97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854 0102 9990055493 129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9 278,03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9 278,03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000 0102 9990091010 000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000 0102 9990091010 100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000 0102 9990091010 120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1 940 571,31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854 0102 9990091010 121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1 490 454,15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1 490 454,15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854 0102 9990091010 129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450 117,16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450 117,16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3 717 439,27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000 0104 9990091020 000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000 0104 9990091020 100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000 0104 9990091020 120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3 695 376,37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854 0104 9990091020 121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2 851 847,93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2 851 847,93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854 0104 9990091020 129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843 528,44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843 528,44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 на осуществление части полномочий по формированию и исполнению бюджета поселения по централизованной бухгалтерии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99900П1010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0104 99900П1010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0104 99900П1010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22 062,90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000 0106 0000000000 000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000 0106 9900000000 000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000 0106 9990000000 000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 на осуществление полномочий по внешнему муниципальному финансовому контролю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0106 99900П1020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0106 99900П1020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0106 99900П1020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192 597,04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000 0107 0000000000 000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000 0107 9900000000 000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000 0107 9990000000 000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000 0107 9990088020 000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000 0107 9990088020 800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854 0107 9990088020 880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823 895,00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19 588 033,72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12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Иные межбюджетные трансферты бюджетам муниципальных образований в Республике Бурятия на 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мероприятий по обеспечению профессиональной переподготовки, повышению квалификации лиц, замещающих выборные муниципальные должности, муниципальных служащих, специалистов, не отнесенных к должностям муниципальной службы в 2025 году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9990074А20 000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9990074А20 200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9990074А20 240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0113 9990074А20 244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19 586 533,72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19 586 533,72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13 794 657,62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13 794 657,62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13 794 657,62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13 794 657,62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855 0113 9990083590 111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10 602 089,04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10 602 089,04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855 0113 9990083590 119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3 192 568,58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3 192 568,58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855 0113 9990083590 244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5 787 952,10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3 924,00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000 0113 9990083590 850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3 924,00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855 0113 9990083590 852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3 424,00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3 424,00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855 0113 9990083590 853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1 379 825,29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1 379 825,29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1 379 825,29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1 379 825,29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000 0203 9900000000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180 000,00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lastRenderedPageBreak/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000 0203 9990051180 000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000 0203 9990051180 100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000 0203 9990051180 120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1 199 825,29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854 0203 9990051180 121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927 533,33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927 533,33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854 0203 9990051180 129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272 291,96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272 291,96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За достижение </w:t>
            </w:r>
            <w:proofErr w:type="gramStart"/>
            <w:r w:rsidRPr="00DC58A8">
              <w:rPr>
                <w:color w:val="000000"/>
                <w:sz w:val="20"/>
                <w:szCs w:val="20"/>
              </w:rPr>
              <w:t>показателей деятельности органов исполнительной власти Республики</w:t>
            </w:r>
            <w:proofErr w:type="gramEnd"/>
            <w:r w:rsidRPr="00DC58A8">
              <w:rPr>
                <w:color w:val="000000"/>
                <w:sz w:val="20"/>
                <w:szCs w:val="20"/>
              </w:rPr>
              <w:t xml:space="preserve"> Бурятия (муниципальные команды)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000 0203 9990055493 000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000 0203 9990055493 100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000 0203 9990055493 120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854 0203 9990055493 121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138 248,84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138 248,84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854 0203 9990055493 129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41 751,16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41 751,16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Гражданская оборона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000 0309 9990082300 000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000 0309 9990082300 200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000 0309 9990082300 240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854 0309 9990082300 244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168 000,00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14 918 514,34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13 463 105,07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Обеспечение безопасности жизнедеятельности населения на территории муниципального образования "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Заиграевский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Обеспечение безопасности жизнедеятельности населения на территории муниципального образования "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Заиграевский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000 0406 4710100000 000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муниципальным образованиям на выполнение расходных обязательств муниципального образования по предупреждению чрезвычайных ситуаций в целях защиты населения от негативного воздействия поверхностных водных объектов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47101S2М80 000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47101S2М80 200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0406 47101S2М80 240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0406 47101S2М80 244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9 748 290,86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000 0409 0000000000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lastRenderedPageBreak/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000 0409 9900000000 000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000 0409 9990000000 000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000 0409 9990082210 000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000 0409 9990082210 200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000 0409 9990082210 240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854 0409 9990082210 244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4 991 909,27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3 536 500,00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1 455 409,27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178 314,21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000 0412 9990082410 000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000 0412 9990082410 200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000 0412 9990082410 240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854 0412 9990082410 244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 на осуществление части полномочий по земельному контролю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99900П3020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99900П3020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0412 99900П3020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89 962,81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 на осуществление части полномочий по архитектуре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99900П3030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0412 99900П3030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0412 99900П3030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25 351,40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000 0500 0000000000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65 576 367,96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65 576 367,96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000 0501 9990082950 000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000 0501 9990082950 200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000 0501 9990082950 240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854 0501 9990082950 244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345 460,21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Развитие градостроительной деятельности, имущественных и земельных отношений, коммунальной инфраструктуры и дорожного хозяйства 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Заиграевского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Развитие коммунальной инфраструктуры, энергетики, дорожного хозяйства и системы комплексного благоустройства 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Заиграевского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000 0502 3950000000 000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Освоение целевой субсидии на иные цели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000 0502 3950200000 000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395029Т001 000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395029Т001 200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0502 395029Т001 240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0502 395029Т001 244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2 452 000,00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12 273 856,75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12 273 856,75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000 0503 9900000000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lastRenderedPageBreak/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8 290 279,75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8 290 279,75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8 290 279,75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8 290 279,75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Финансовая поддержка ТОС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000 0503 9990074030 000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000 0503 9990074030 300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854 0503 9990074030 360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854 0503 9990082910 247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1 806 455,01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000 0503 9990082930 200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000 0503 9990082930 240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854 0503 9990082930 244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50 939,95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4 755 932,79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4 755 932,79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3 261 776,32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198 500,00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854 0503 9990082940 360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198 500,00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1 295 656,47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1 295 656,47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000 0503 9990082940 620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1 295 656,47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1 295 656,47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854 0503 9990082940 621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1 095 656,47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1 095 656,47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854 0503 9990082940 622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Соглашение по выездному контролю в сфере благоустройства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99900П3060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99900П3060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99900П3060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81 952,00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Финансовая поддержка ТОС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99900Р2050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99900Р2050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99900Р2050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999И400000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999И455550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999И455550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0503 999И455550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0503 999И455550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3 983 577,00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lastRenderedPageBreak/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999И400000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Субсидия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на 2025 год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999И454240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999И454240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0505 999И454240 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0505 999И454240 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50 505 051,00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19 365 208,74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14 309 694,77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5 055 513,97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12 484 881,71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12 299 537,19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12 484 881,71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12 299 537,19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12 484 881,71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12 299 537,19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обеспечение деятельности (оказание услуг)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000 0801 9990083110 000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000 0801 9990083110 600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000 0801 9990083110 610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854 0801 9990083110 611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4 723 634,04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Субсидия на повышение средней заработной платы работников муниципальных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99900S2340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7 761 247,67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7 575 903,15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0801 99900S2340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7 761 247,67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7 575 903,15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0801 99900S2340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7 761 247,67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7 575 903,15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0801 99900S2340 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7 761 247,67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7 575 903,15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185 344,52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6 880 327,03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2 010 157,58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6 880 327,03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2 010 157,58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6 880 327,03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2 010 157,58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обеспечение деятельности (оказание услуг)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000 0804 9990083110 000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6 880 327,03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2 010 157,58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000 0804 9990083110 200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6 811 667,03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1 941 497,58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000 0804 9990083110 240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6 811 667,03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1 941 497,58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854 0804 9990083110 244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703 018,61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703 018,61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854 0804 9990083110 247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6 108 648,42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1 238 478,97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4 870 169,45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000 0804 9990083110 800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000 0804 9990083110 850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854 0804 9990083110 852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68 660,00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170 320,50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170 320,50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000 1001 9990000000 000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000 1001 9990085010 000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000 1001 9990085010 300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Социальные выплаты гражданам, кроме публичных нормативных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социальных выплат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000 1001 9990085010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854 1001 9990085010 321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106 892,40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Субсидия на возмещение расходов по оплате коммунальных услуг работникам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000 1003 9990073180 000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000 1003 9990073180 600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000 1003 9990073180 610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854 1003 9990073180 612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63 428,10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58A8">
              <w:rPr>
                <w:color w:val="000000"/>
                <w:sz w:val="20"/>
                <w:szCs w:val="20"/>
              </w:rPr>
              <w:t>Непрограмные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214 445,00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854 1102 9990082600 123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96 500,00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DC58A8">
              <w:rPr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854 1102 9990082600 244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88 945,00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000 1102 9990082600 300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854 1102 9990082600 350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58A8" w:rsidRPr="00DC58A8" w:rsidTr="00DC58A8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Результат исполнения бюджета (дефицит/</w:t>
            </w:r>
            <w:proofErr w:type="spellStart"/>
            <w:r w:rsidRPr="00DC58A8">
              <w:rPr>
                <w:color w:val="000000"/>
                <w:sz w:val="20"/>
                <w:szCs w:val="20"/>
              </w:rPr>
              <w:t>профицит</w:t>
            </w:r>
            <w:proofErr w:type="spellEnd"/>
            <w:r w:rsidRPr="00DC58A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-3 723 825,01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right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3 478 562,94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8A8" w:rsidRPr="00DC58A8" w:rsidRDefault="00DC58A8" w:rsidP="00DC58A8">
            <w:pPr>
              <w:jc w:val="center"/>
              <w:rPr>
                <w:color w:val="000000"/>
                <w:sz w:val="20"/>
                <w:szCs w:val="20"/>
              </w:rPr>
            </w:pPr>
            <w:r w:rsidRPr="00DC58A8">
              <w:rPr>
                <w:color w:val="000000"/>
                <w:sz w:val="20"/>
                <w:szCs w:val="20"/>
              </w:rPr>
              <w:t>Х</w:t>
            </w:r>
          </w:p>
        </w:tc>
      </w:tr>
    </w:tbl>
    <w:p w:rsidR="00DC58A8" w:rsidRPr="00514D76" w:rsidRDefault="00DC58A8" w:rsidP="00FA5B33">
      <w:pPr>
        <w:jc w:val="both"/>
        <w:rPr>
          <w:sz w:val="28"/>
          <w:szCs w:val="28"/>
        </w:rPr>
      </w:pPr>
    </w:p>
    <w:sectPr w:rsidR="00DC58A8" w:rsidRPr="00514D76" w:rsidSect="009B36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A78"/>
    <w:multiLevelType w:val="multilevel"/>
    <w:tmpl w:val="65DE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351A1"/>
    <w:multiLevelType w:val="multilevel"/>
    <w:tmpl w:val="8DC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749A5"/>
    <w:multiLevelType w:val="multilevel"/>
    <w:tmpl w:val="E64A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11D89"/>
    <w:multiLevelType w:val="hybridMultilevel"/>
    <w:tmpl w:val="B89CB3D2"/>
    <w:lvl w:ilvl="0" w:tplc="FD1A7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9510E"/>
    <w:multiLevelType w:val="hybridMultilevel"/>
    <w:tmpl w:val="43CA2F96"/>
    <w:lvl w:ilvl="0" w:tplc="FF700F52">
      <w:start w:val="1"/>
      <w:numFmt w:val="decimal"/>
      <w:lvlText w:val="%1.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794D92"/>
    <w:multiLevelType w:val="multilevel"/>
    <w:tmpl w:val="33D2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07E98"/>
    <w:multiLevelType w:val="multilevel"/>
    <w:tmpl w:val="A2D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B22C5"/>
    <w:multiLevelType w:val="multilevel"/>
    <w:tmpl w:val="0B0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2F5"/>
    <w:rsid w:val="000621CF"/>
    <w:rsid w:val="00097291"/>
    <w:rsid w:val="000A6040"/>
    <w:rsid w:val="000C01EB"/>
    <w:rsid w:val="000F282D"/>
    <w:rsid w:val="001171D6"/>
    <w:rsid w:val="00125E02"/>
    <w:rsid w:val="00192062"/>
    <w:rsid w:val="001B0489"/>
    <w:rsid w:val="00292953"/>
    <w:rsid w:val="002A5DE3"/>
    <w:rsid w:val="003068A7"/>
    <w:rsid w:val="00324253"/>
    <w:rsid w:val="00333A4F"/>
    <w:rsid w:val="003A16C2"/>
    <w:rsid w:val="003B05F8"/>
    <w:rsid w:val="003D6114"/>
    <w:rsid w:val="003E095A"/>
    <w:rsid w:val="003F4EBA"/>
    <w:rsid w:val="004241AC"/>
    <w:rsid w:val="00463DE9"/>
    <w:rsid w:val="00514D76"/>
    <w:rsid w:val="00535559"/>
    <w:rsid w:val="005A70FE"/>
    <w:rsid w:val="005C6D7B"/>
    <w:rsid w:val="005E3776"/>
    <w:rsid w:val="006126B8"/>
    <w:rsid w:val="00650ACB"/>
    <w:rsid w:val="0068391A"/>
    <w:rsid w:val="0070020F"/>
    <w:rsid w:val="00760E71"/>
    <w:rsid w:val="007E4C97"/>
    <w:rsid w:val="0083542E"/>
    <w:rsid w:val="008D1705"/>
    <w:rsid w:val="008D3061"/>
    <w:rsid w:val="0093675E"/>
    <w:rsid w:val="00972E0D"/>
    <w:rsid w:val="00990620"/>
    <w:rsid w:val="009B362E"/>
    <w:rsid w:val="009B4C42"/>
    <w:rsid w:val="00A703BB"/>
    <w:rsid w:val="00AB2B04"/>
    <w:rsid w:val="00B122F5"/>
    <w:rsid w:val="00B747DF"/>
    <w:rsid w:val="00BB33F1"/>
    <w:rsid w:val="00BD0E28"/>
    <w:rsid w:val="00CB50E6"/>
    <w:rsid w:val="00D24899"/>
    <w:rsid w:val="00D26A01"/>
    <w:rsid w:val="00D326C4"/>
    <w:rsid w:val="00D63CE0"/>
    <w:rsid w:val="00D64416"/>
    <w:rsid w:val="00DC37C1"/>
    <w:rsid w:val="00DC58A8"/>
    <w:rsid w:val="00DE56EE"/>
    <w:rsid w:val="00E04D55"/>
    <w:rsid w:val="00E1414F"/>
    <w:rsid w:val="00EC33FF"/>
    <w:rsid w:val="00F26038"/>
    <w:rsid w:val="00F62552"/>
    <w:rsid w:val="00F67A30"/>
    <w:rsid w:val="00F844B4"/>
    <w:rsid w:val="00F936BA"/>
    <w:rsid w:val="00FA5B33"/>
    <w:rsid w:val="00FA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4D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4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41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nhideWhenUsed/>
    <w:rsid w:val="0083542E"/>
    <w:pPr>
      <w:spacing w:after="120"/>
    </w:pPr>
  </w:style>
  <w:style w:type="character" w:customStyle="1" w:styleId="a7">
    <w:name w:val="Основной текст Знак"/>
    <w:basedOn w:val="a0"/>
    <w:link w:val="a6"/>
    <w:rsid w:val="00835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42E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0A6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60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0A604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14D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semiHidden/>
    <w:unhideWhenUsed/>
    <w:rsid w:val="00514D76"/>
    <w:pPr>
      <w:spacing w:before="100" w:beforeAutospacing="1" w:after="100" w:afterAutospacing="1"/>
    </w:pPr>
  </w:style>
  <w:style w:type="paragraph" w:customStyle="1" w:styleId="ConsTitle">
    <w:name w:val="ConsTitle"/>
    <w:rsid w:val="00514D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DC58A8"/>
    <w:rPr>
      <w:color w:val="800080"/>
      <w:u w:val="single"/>
    </w:rPr>
  </w:style>
  <w:style w:type="paragraph" w:customStyle="1" w:styleId="xl63">
    <w:name w:val="xl63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DC58A8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DC58A8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C58A8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DC58A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DC5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5">
    <w:name w:val="xl75"/>
    <w:basedOn w:val="a"/>
    <w:rsid w:val="00DC58A8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DC58A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7">
    <w:name w:val="xl77"/>
    <w:basedOn w:val="a"/>
    <w:rsid w:val="00DC58A8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8">
    <w:name w:val="xl78"/>
    <w:basedOn w:val="a"/>
    <w:rsid w:val="00DC58A8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8255</Words>
  <Characters>47057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Администратор</cp:lastModifiedBy>
  <cp:revision>6</cp:revision>
  <cp:lastPrinted>2024-04-10T08:15:00Z</cp:lastPrinted>
  <dcterms:created xsi:type="dcterms:W3CDTF">2026-06-15T00:31:00Z</dcterms:created>
  <dcterms:modified xsi:type="dcterms:W3CDTF">2026-06-19T03:34:00Z</dcterms:modified>
</cp:coreProperties>
</file>